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6D154300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657ECE" w:rsidRPr="00657ECE">
        <w:rPr>
          <w:sz w:val="32"/>
          <w:szCs w:val="32"/>
        </w:rPr>
        <w:t>Booklet</w:t>
      </w:r>
      <w:proofErr w:type="spellEnd"/>
      <w:r w:rsidR="00657ECE" w:rsidRPr="00657ECE">
        <w:rPr>
          <w:sz w:val="32"/>
          <w:szCs w:val="32"/>
        </w:rPr>
        <w:t xml:space="preserve"> 1</w:t>
      </w:r>
      <w:r w:rsidR="00657ECE">
        <w:rPr>
          <w:sz w:val="32"/>
          <w:szCs w:val="32"/>
        </w:rPr>
        <w:t>5</w:t>
      </w:r>
      <w:r w:rsidR="00657ECE" w:rsidRPr="00657ECE">
        <w:rPr>
          <w:sz w:val="32"/>
          <w:szCs w:val="32"/>
        </w:rPr>
        <w:t xml:space="preserve"> - Serie 02 - First </w:t>
      </w:r>
      <w:proofErr w:type="spellStart"/>
      <w:r w:rsidR="00657ECE" w:rsidRPr="00657ECE">
        <w:rPr>
          <w:sz w:val="32"/>
          <w:szCs w:val="32"/>
        </w:rPr>
        <w:t>bidding</w:t>
      </w:r>
      <w:proofErr w:type="spellEnd"/>
      <w:r w:rsidR="00657ECE" w:rsidRPr="00657ECE">
        <w:rPr>
          <w:sz w:val="32"/>
          <w:szCs w:val="32"/>
        </w:rPr>
        <w:t xml:space="preserve"> on partners 2 NT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A02C5" w14:textId="77777777" w:rsidR="0005601E" w:rsidRDefault="00657E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 NT.</w:t>
            </w:r>
          </w:p>
          <w:p w14:paraId="7A2C6F85" w14:textId="7BBF4CB6" w:rsidR="00657ECE" w:rsidRPr="0077505F" w:rsidRDefault="00657E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4EED3B5" w:rsidR="00B675C7" w:rsidRPr="0077505F" w:rsidRDefault="00657E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66E3771" w:rsidR="00B675C7" w:rsidRPr="0077505F" w:rsidRDefault="00657EC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6198F8BE" w:rsidR="00B675C7" w:rsidRPr="0077505F" w:rsidRDefault="00657EC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6143D06" w:rsidR="00B675C7" w:rsidRPr="0077505F" w:rsidRDefault="00657E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0E68171" w:rsidR="00B675C7" w:rsidRPr="0077505F" w:rsidRDefault="00657EC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6CAAA" w14:textId="77777777" w:rsidR="00AC6E1A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04A5414" w14:textId="7C68D0E5" w:rsidR="00657ECE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14CABE2D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2367425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AB23B51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F301C95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8551145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82D8B" w14:textId="77777777" w:rsidR="00AC6E1A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4AD9EA8B" w14:textId="1F015FBD" w:rsidR="00657ECE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81FC6FC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A4467D2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A03ED8D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DC9D491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1E228D27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0A931" w14:textId="77777777" w:rsidR="00AC6E1A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52B6CE85" w14:textId="37FE1546" w:rsidR="00657ECE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CD5163C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7AF4621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44EBCC3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666DAF3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BE0E386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371B5" w14:textId="77777777" w:rsidR="00AC6E1A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39CDBDD" w14:textId="5E8D2E9E" w:rsidR="00657ECE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798F1B3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6252721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F79AC27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5325B20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6236794E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E4C90" w14:textId="77777777" w:rsidR="00AC6E1A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A410890" w14:textId="380C24EA" w:rsidR="00657ECE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C00616A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36094B6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027387F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9A2BF54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587CA59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C081B" w14:textId="77777777" w:rsidR="00AC6E1A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3E38A8E" w14:textId="33957363" w:rsidR="00657ECE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4DE91039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1632BF7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925D195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08FCAE2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230BC996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F904F" w14:textId="77777777" w:rsidR="00AC6E1A" w:rsidRDefault="00657E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0BED1FBB" w14:textId="232B5639" w:rsidR="00657ECE" w:rsidRPr="0077505F" w:rsidRDefault="00657E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B885E07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8F49B22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80DB4E0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059CA9A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1853F03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B4D7F" w14:textId="77777777" w:rsidR="00AC6E1A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F3351EF" w14:textId="3565EEB6" w:rsidR="00657ECE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29F9E72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86EEBDA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646A3DD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4194035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C255B20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3BA8A" w14:textId="77777777" w:rsidR="00AC6E1A" w:rsidRDefault="00657E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1D7F7EF" w14:textId="1C285BBC" w:rsidR="00657ECE" w:rsidRPr="0077505F" w:rsidRDefault="00657EC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7C12AA2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3EF7A74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3C35CEB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7CA5A75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5181720C" w:rsidR="00AC6E1A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B7360" w14:textId="77777777" w:rsidR="002178D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A36DB7A" w14:textId="11B8B363" w:rsidR="00657ECE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8C509AF" w:rsidR="002178DF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666F7B2" w:rsidR="002178DF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06ABE08" w:rsidR="002178DF" w:rsidRPr="0077505F" w:rsidRDefault="00657EC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4E0093C3" w:rsidR="002178DF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E4CEF07" w:rsidR="002178DF" w:rsidRPr="0077505F" w:rsidRDefault="00657EC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18B01" w14:textId="77777777" w:rsidR="000C4103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98BCBEC" w14:textId="04187A21" w:rsidR="00657ECE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586731F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46BF0C9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BB5445E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4E99C49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91A1682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F68B8" w14:textId="77777777" w:rsidR="000C4103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77946D3D" w14:textId="55695437" w:rsidR="00657ECE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42DFDD1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8B264F2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476ECDE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223652B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FE4FF52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1A8BB" w14:textId="77777777" w:rsidR="000C4103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26C13E8" w14:textId="619FE4EB" w:rsidR="00657ECE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9C57F8F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74BB4AF9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7CDCD02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8A0A3EF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06719F2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386C9" w14:textId="77777777" w:rsidR="000C4103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F9E5031" w14:textId="49B5177B" w:rsidR="00657ECE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7851246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28D0AAC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C702B46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64CC3DE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722FFCA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6E4AA" w14:textId="77777777" w:rsidR="000C4103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81A2421" w14:textId="7C031109" w:rsidR="00657ECE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071009A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1BE6DB9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47B527A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DB617C2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22DCC4C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24D37" w14:textId="77777777" w:rsidR="000C4103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7D617547" w14:textId="16929DCC" w:rsidR="00657ECE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13B2B97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8125F8C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5649E7A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392903E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8A5FED5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97D4E" w14:textId="77777777" w:rsidR="000C4103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1C8FC1B" w14:textId="500579A2" w:rsidR="00657ECE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you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A7748D1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93EEE2D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9ECA664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AC18330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4866540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66B69" w14:textId="77777777" w:rsidR="000C4103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3D7FA39" w14:textId="4D355217" w:rsidR="00657ECE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930257D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092606A6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5344AFE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668F6859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F0E83E1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804F9" w14:textId="77777777" w:rsidR="000C4103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46BE9F99" w14:textId="1F67910E" w:rsidR="00657ECE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3348E77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E5F3535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7319379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4B8272C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7C187D17" w:rsidR="000C4103" w:rsidRPr="0077505F" w:rsidRDefault="00657EC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F112" w14:textId="77777777" w:rsidR="00922FE7" w:rsidRDefault="00922FE7" w:rsidP="0039069D">
      <w:pPr>
        <w:spacing w:after="0" w:line="240" w:lineRule="auto"/>
      </w:pPr>
      <w:r>
        <w:separator/>
      </w:r>
    </w:p>
  </w:endnote>
  <w:endnote w:type="continuationSeparator" w:id="0">
    <w:p w14:paraId="106CD894" w14:textId="77777777" w:rsidR="00922FE7" w:rsidRDefault="00922FE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E6E5" w14:textId="77777777" w:rsidR="00922FE7" w:rsidRDefault="00922FE7" w:rsidP="0039069D">
      <w:pPr>
        <w:spacing w:after="0" w:line="240" w:lineRule="auto"/>
      </w:pPr>
      <w:r>
        <w:separator/>
      </w:r>
    </w:p>
  </w:footnote>
  <w:footnote w:type="continuationSeparator" w:id="0">
    <w:p w14:paraId="62801446" w14:textId="77777777" w:rsidR="00922FE7" w:rsidRDefault="00922FE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57ECE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2FE7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2023-11-22T15:48:00Z</dcterms:created>
  <dcterms:modified xsi:type="dcterms:W3CDTF">2023-11-22T15:48:00Z</dcterms:modified>
</cp:coreProperties>
</file>